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D0" w:rsidRPr="002E073E" w:rsidRDefault="00632A8B" w:rsidP="002E073E">
      <w:pPr>
        <w:pBdr>
          <w:bottom w:val="single" w:sz="4" w:space="1" w:color="auto"/>
        </w:pBdr>
        <w:rPr>
          <w:sz w:val="20"/>
          <w:szCs w:val="20"/>
        </w:rPr>
      </w:pPr>
      <w:r w:rsidRPr="002E073E">
        <w:rPr>
          <w:sz w:val="20"/>
          <w:szCs w:val="20"/>
        </w:rPr>
        <w:t>Trigonometrie</w:t>
      </w:r>
    </w:p>
    <w:p w:rsidR="00560ED0" w:rsidRPr="00D077BE" w:rsidRDefault="00560ED0" w:rsidP="00632A8B">
      <w:pPr>
        <w:jc w:val="center"/>
        <w:rPr>
          <w:sz w:val="16"/>
          <w:szCs w:val="16"/>
          <w:u w:val="single"/>
        </w:rPr>
      </w:pPr>
    </w:p>
    <w:p w:rsidR="00357A04" w:rsidRDefault="00357A04" w:rsidP="00CB539B">
      <w:pPr>
        <w:ind w:right="3706"/>
        <w:rPr>
          <w:b/>
          <w:color w:val="800000"/>
          <w:sz w:val="20"/>
          <w:szCs w:val="20"/>
        </w:rPr>
      </w:pPr>
      <w:r>
        <w:rPr>
          <w:b/>
          <w:color w:val="800000"/>
          <w:sz w:val="20"/>
          <w:szCs w:val="20"/>
        </w:rPr>
        <w:t>Berechnung</w:t>
      </w:r>
      <w:r w:rsidR="006E2FF8">
        <w:rPr>
          <w:b/>
          <w:color w:val="800000"/>
          <w:sz w:val="20"/>
          <w:szCs w:val="20"/>
        </w:rPr>
        <w:t>en</w:t>
      </w:r>
      <w:r>
        <w:rPr>
          <w:b/>
          <w:color w:val="800000"/>
          <w:sz w:val="20"/>
          <w:szCs w:val="20"/>
        </w:rPr>
        <w:t xml:space="preserve"> an rechtwinkligen Dreiecken</w:t>
      </w:r>
      <w:r w:rsidR="006E2FF8">
        <w:rPr>
          <w:b/>
          <w:color w:val="800000"/>
          <w:sz w:val="20"/>
          <w:szCs w:val="20"/>
        </w:rPr>
        <w:t xml:space="preserve"> mit dem Tangens</w:t>
      </w:r>
    </w:p>
    <w:p w:rsidR="00560ED0" w:rsidRDefault="00560ED0" w:rsidP="00CB539B">
      <w:pPr>
        <w:ind w:right="3706"/>
        <w:rPr>
          <w:sz w:val="16"/>
          <w:szCs w:val="16"/>
        </w:rPr>
      </w:pPr>
    </w:p>
    <w:p w:rsidR="00357A04" w:rsidRDefault="00357A04" w:rsidP="00596E01">
      <w:pPr>
        <w:spacing w:line="276" w:lineRule="auto"/>
        <w:ind w:right="55"/>
        <w:rPr>
          <w:sz w:val="20"/>
          <w:szCs w:val="20"/>
        </w:rPr>
      </w:pPr>
      <w:r>
        <w:rPr>
          <w:sz w:val="20"/>
          <w:szCs w:val="20"/>
        </w:rPr>
        <w:t>Mit dem T</w:t>
      </w:r>
      <w:bookmarkStart w:id="0" w:name="_GoBack"/>
      <w:bookmarkEnd w:id="0"/>
      <w:r>
        <w:rPr>
          <w:sz w:val="20"/>
          <w:szCs w:val="20"/>
        </w:rPr>
        <w:t xml:space="preserve">angens können in rechtwinkligen Dreiecken Winkelmaße und </w:t>
      </w:r>
      <w:proofErr w:type="spellStart"/>
      <w:r>
        <w:rPr>
          <w:sz w:val="20"/>
          <w:szCs w:val="20"/>
        </w:rPr>
        <w:t>Kathetenlängen</w:t>
      </w:r>
      <w:proofErr w:type="spellEnd"/>
      <w:r>
        <w:rPr>
          <w:sz w:val="20"/>
          <w:szCs w:val="20"/>
        </w:rPr>
        <w:t xml:space="preserve"> berechnet werden.</w:t>
      </w:r>
    </w:p>
    <w:p w:rsidR="006E2FF8" w:rsidRDefault="006E2FF8" w:rsidP="00357A04">
      <w:pPr>
        <w:ind w:right="55"/>
        <w:rPr>
          <w:sz w:val="20"/>
          <w:szCs w:val="20"/>
        </w:rPr>
      </w:pPr>
      <w:r>
        <w:rPr>
          <w:sz w:val="20"/>
          <w:szCs w:val="20"/>
        </w:rPr>
        <w:t>Je nach Aufgabe werden außerdem die bisher schon bekannten Formeln für die Innenwinkelsumme und der Satz des Pythagoras verwendet.</w:t>
      </w:r>
    </w:p>
    <w:p w:rsidR="00357A04" w:rsidRDefault="00357A04" w:rsidP="00357A04">
      <w:pPr>
        <w:ind w:right="55"/>
        <w:rPr>
          <w:sz w:val="20"/>
          <w:szCs w:val="20"/>
        </w:rPr>
      </w:pPr>
    </w:p>
    <w:p w:rsidR="00357A04" w:rsidRDefault="00357A04" w:rsidP="00CB539B">
      <w:pPr>
        <w:ind w:right="3706"/>
        <w:rPr>
          <w:sz w:val="20"/>
          <w:szCs w:val="20"/>
        </w:rPr>
      </w:pPr>
    </w:p>
    <w:p w:rsidR="00357A04" w:rsidRDefault="00357A04" w:rsidP="00357A04">
      <w:pPr>
        <w:ind w:right="55"/>
        <w:rPr>
          <w:sz w:val="20"/>
          <w:szCs w:val="20"/>
        </w:rPr>
      </w:pPr>
      <w:r w:rsidRPr="00357A04">
        <w:rPr>
          <w:b/>
          <w:sz w:val="20"/>
          <w:szCs w:val="20"/>
        </w:rPr>
        <w:t>1. Beispiel:</w:t>
      </w:r>
      <w:r>
        <w:rPr>
          <w:sz w:val="20"/>
          <w:szCs w:val="20"/>
        </w:rPr>
        <w:t xml:space="preserve"> Gegeben ist ein Dreieck ABC mit a = 7 cm</w:t>
      </w:r>
      <w:r w:rsidR="0022250F">
        <w:rPr>
          <w:sz w:val="20"/>
          <w:szCs w:val="20"/>
        </w:rPr>
        <w:t xml:space="preserve">, </w:t>
      </w:r>
      <w:r>
        <w:rPr>
          <w:sz w:val="20"/>
          <w:szCs w:val="20"/>
        </w:rPr>
        <w:t>b = 5 cm</w:t>
      </w:r>
      <w:r w:rsidR="0022250F">
        <w:rPr>
          <w:sz w:val="20"/>
          <w:szCs w:val="20"/>
        </w:rPr>
        <w:t xml:space="preserve"> und γ = 90°</w:t>
      </w:r>
      <w:r>
        <w:rPr>
          <w:sz w:val="20"/>
          <w:szCs w:val="20"/>
        </w:rPr>
        <w:t xml:space="preserve">. Berechne </w:t>
      </w:r>
      <w:r w:rsidR="0022250F">
        <w:rPr>
          <w:sz w:val="20"/>
          <w:szCs w:val="20"/>
        </w:rPr>
        <w:t xml:space="preserve">c, </w:t>
      </w:r>
      <w:r w:rsidRPr="00251D20">
        <w:rPr>
          <w:sz w:val="20"/>
          <w:szCs w:val="20"/>
        </w:rPr>
        <w:t>α</w:t>
      </w:r>
      <w:r w:rsidR="0022250F">
        <w:rPr>
          <w:sz w:val="20"/>
          <w:szCs w:val="20"/>
        </w:rPr>
        <w:t xml:space="preserve"> und </w:t>
      </w:r>
      <w:r>
        <w:rPr>
          <w:sz w:val="20"/>
          <w:szCs w:val="20"/>
        </w:rPr>
        <w:t>β.</w:t>
      </w:r>
    </w:p>
    <w:p w:rsidR="004D3502" w:rsidRDefault="0022250F" w:rsidP="00357A04">
      <w:pPr>
        <w:ind w:right="55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B60CF9C" wp14:editId="0C095B3B">
            <wp:simplePos x="0" y="0"/>
            <wp:positionH relativeFrom="column">
              <wp:posOffset>752475</wp:posOffset>
            </wp:positionH>
            <wp:positionV relativeFrom="paragraph">
              <wp:posOffset>68263</wp:posOffset>
            </wp:positionV>
            <wp:extent cx="1356360" cy="870585"/>
            <wp:effectExtent l="0" t="0" r="0" b="5715"/>
            <wp:wrapSquare wrapText="bothSides"/>
            <wp:docPr id="3" name="Bild 65" descr="\\.psf\Home\Desktop\Bildschirmfoto 2016-12-18 um 18.16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\.psf\Home\Desktop\Bildschirmfoto 2016-12-18 um 18.16.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6E2FF8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222699" wp14:editId="3B2F9D37">
                <wp:simplePos x="0" y="0"/>
                <wp:positionH relativeFrom="column">
                  <wp:posOffset>2670810</wp:posOffset>
                </wp:positionH>
                <wp:positionV relativeFrom="paragraph">
                  <wp:posOffset>41275</wp:posOffset>
                </wp:positionV>
                <wp:extent cx="3561715" cy="235585"/>
                <wp:effectExtent l="704850" t="38100" r="76835" b="107315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235585"/>
                        </a:xfrm>
                        <a:prstGeom prst="wedgeRoundRectCallout">
                          <a:avLst>
                            <a:gd name="adj1" fmla="val -68386"/>
                            <a:gd name="adj2" fmla="val -10470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CE7BED" w:rsidP="00CE7BED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 w:rsidRPr="00CE7BED">
                              <w:rPr>
                                <w:sz w:val="16"/>
                                <w:szCs w:val="16"/>
                              </w:rPr>
                              <w:t xml:space="preserve">Zeichne zunächst eine Planfigur und trage die gegebenen Stücke ein! </w:t>
                            </w:r>
                          </w:p>
                          <w:p w:rsidR="00CE7BED" w:rsidRPr="00CE7BED" w:rsidRDefault="00CE7BED" w:rsidP="00CE7B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226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5" o:spid="_x0000_s1026" type="#_x0000_t62" style="position:absolute;margin-left:210.3pt;margin-top:3.25pt;width:280.45pt;height:1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" adj="-3971,853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CE7BED" w:rsidRPr="00CE7BED" w:rsidRDefault="00CE7BED" w:rsidP="00CE7BED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 w:rsidRPr="00CE7BED">
                        <w:rPr>
                          <w:sz w:val="16"/>
                          <w:szCs w:val="16"/>
                        </w:rPr>
                        <w:t xml:space="preserve">Zeichne zunächst eine Planfigur und trage die gegebenen Stücke ein! </w:t>
                      </w:r>
                    </w:p>
                    <w:p w:rsidR="00CE7BED" w:rsidRPr="00CE7BED" w:rsidRDefault="00CE7BED" w:rsidP="00CE7B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3C8">
        <w:rPr>
          <w:sz w:val="20"/>
          <w:szCs w:val="20"/>
        </w:rPr>
        <w:t>Planfigur:</w:t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22250F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2F08EC" wp14:editId="1C764258">
                <wp:simplePos x="0" y="0"/>
                <wp:positionH relativeFrom="column">
                  <wp:posOffset>2908935</wp:posOffset>
                </wp:positionH>
                <wp:positionV relativeFrom="paragraph">
                  <wp:posOffset>42863</wp:posOffset>
                </wp:positionV>
                <wp:extent cx="3181350" cy="433070"/>
                <wp:effectExtent l="723900" t="38100" r="114300" b="119380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3070"/>
                        </a:xfrm>
                        <a:prstGeom prst="wedgeRoundRectCallout">
                          <a:avLst>
                            <a:gd name="adj1" fmla="val -71328"/>
                            <a:gd name="adj2" fmla="val 39825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502" w:rsidRPr="004D3502" w:rsidRDefault="004D3502" w:rsidP="004D3502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 w:rsidRPr="004D3502">
                              <w:rPr>
                                <w:sz w:val="16"/>
                                <w:szCs w:val="20"/>
                              </w:rPr>
                              <w:t>Die Hypotenuse c kann mit dem Satz des Pythagoras berechnet werden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Aus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erhält man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c=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4D3502" w:rsidRPr="004D3502" w:rsidRDefault="004D3502" w:rsidP="004D3502">
                            <w:pPr>
                              <w:spacing w:line="36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08EC" id="Sprechblase: rechteckig mit abgerundeten Ecken 8" o:spid="_x0000_s1027" type="#_x0000_t62" style="position:absolute;margin-left:229.05pt;margin-top:3.4pt;width:250.5pt;height:3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" adj="-4607,19402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4D3502" w:rsidRPr="004D3502" w:rsidRDefault="004D3502" w:rsidP="004D3502">
                      <w:pPr>
                        <w:spacing w:line="276" w:lineRule="auto"/>
                        <w:ind w:right="55"/>
                        <w:rPr>
                          <w:sz w:val="16"/>
                          <w:szCs w:val="20"/>
                        </w:rPr>
                      </w:pPr>
                      <w:r w:rsidRPr="004D3502">
                        <w:rPr>
                          <w:sz w:val="16"/>
                          <w:szCs w:val="20"/>
                        </w:rPr>
                        <w:t>Die Hypotenuse c kann mit dem Satz des Pythagoras berechnet werden</w:t>
                      </w:r>
                      <w:r>
                        <w:rPr>
                          <w:sz w:val="16"/>
                          <w:szCs w:val="20"/>
                        </w:rPr>
                        <w:t>:</w:t>
                      </w:r>
                      <w:r w:rsidRPr="004D3502">
                        <w:rPr>
                          <w:sz w:val="16"/>
                          <w:szCs w:val="20"/>
                        </w:rPr>
                        <w:t xml:space="preserve"> Aus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 w:rsidRPr="004D3502">
                        <w:rPr>
                          <w:sz w:val="16"/>
                          <w:szCs w:val="20"/>
                        </w:rPr>
                        <w:t xml:space="preserve"> erhält man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c=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4D3502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4D3502" w:rsidRPr="004D3502" w:rsidRDefault="004D3502" w:rsidP="004D3502">
                      <w:pPr>
                        <w:spacing w:line="360" w:lineRule="auto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50F" w:rsidRDefault="0022250F" w:rsidP="00357A04">
      <w:pPr>
        <w:ind w:right="55"/>
        <w:rPr>
          <w:sz w:val="20"/>
          <w:szCs w:val="20"/>
        </w:rPr>
      </w:pPr>
    </w:p>
    <w:p w:rsidR="0022250F" w:rsidRPr="001A73C8" w:rsidRDefault="0022250F" w:rsidP="0022250F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0"/>
              <w:szCs w:val="20"/>
            </w:rPr>
            <m:t xml:space="preserve"> cm=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74</m:t>
              </m:r>
            </m:e>
          </m:rad>
          <m:r>
            <w:rPr>
              <w:rFonts w:ascii="Cambria Math" w:hAnsi="Cambria Math"/>
              <w:sz w:val="20"/>
              <w:szCs w:val="20"/>
            </w:rPr>
            <m:t xml:space="preserve"> cm=8,60 cm</m:t>
          </m:r>
        </m:oMath>
      </m:oMathPara>
    </w:p>
    <w:p w:rsidR="0022250F" w:rsidRDefault="0022250F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111125</wp:posOffset>
                </wp:positionV>
                <wp:extent cx="2637155" cy="587375"/>
                <wp:effectExtent l="704850" t="38100" r="106045" b="117475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587375"/>
                        </a:xfrm>
                        <a:prstGeom prst="wedgeRoundRectCallout">
                          <a:avLst>
                            <a:gd name="adj1" fmla="val -75238"/>
                            <a:gd name="adj2" fmla="val -628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3C8" w:rsidRPr="004D3502" w:rsidRDefault="00CE7BED" w:rsidP="00CE7BE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3502">
                              <w:rPr>
                                <w:sz w:val="16"/>
                                <w:szCs w:val="16"/>
                              </w:rPr>
                              <w:t>Der Winkel α lässt sich mit dem Tangens berechnen:</w:t>
                            </w:r>
                            <w:r w:rsidRPr="004D350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α=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Gegenkathete von α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Ankathe</m:t>
                                        </m:r>
                                        <m:r>
                                          <w:rPr>
                                            <w:rFonts w:ascii="Cambria Math" w:hAnsi="Cambria Math" w:cs="Cambria Math"/>
                                            <w:sz w:val="16"/>
                                            <w:szCs w:val="16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e von α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echblase: rechteckig mit abgerundeten Ecken 4" o:spid="_x0000_s1028" type="#_x0000_t62" style="position:absolute;margin-left:249.3pt;margin-top:8.75pt;width:207.65pt;height:4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" adj="-5451,10664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1A73C8" w:rsidRPr="004D3502" w:rsidRDefault="00CE7BED" w:rsidP="00CE7BE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3502">
                        <w:rPr>
                          <w:sz w:val="16"/>
                          <w:szCs w:val="16"/>
                        </w:rPr>
                        <w:t>Der Winkel α lässt sich mit dem Tangens berechnen:</w:t>
                      </w:r>
                      <w:r w:rsidRPr="004D3502">
                        <w:rPr>
                          <w:sz w:val="16"/>
                          <w:szCs w:val="16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α=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Gegenkathete von 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Ankathe</m:t>
                                  </m:r>
                                  <m:r>
                                    <w:rPr>
                                      <w:rFonts w:ascii="Cambria Math" w:hAnsi="Cambria Math" w:cs="Cambria Math"/>
                                      <w:sz w:val="16"/>
                                      <w:szCs w:val="16"/>
                                    </w:rPr>
                                    <m:t>t</m:t>
                                  </m:r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e von 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b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596E01" w:rsidP="001A73C8">
      <w:pPr>
        <w:ind w:right="-57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tan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7 cm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 cm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=1,4</m:t>
            </m:r>
          </m:e>
        </m:func>
      </m:oMath>
      <w:r w:rsidR="001A73C8" w:rsidRPr="00343A3C">
        <w:rPr>
          <w:sz w:val="20"/>
          <w:szCs w:val="20"/>
        </w:rPr>
        <w:t xml:space="preserve"> ; </w:t>
      </w:r>
      <m:oMath>
        <m:r>
          <w:rPr>
            <w:rFonts w:ascii="Cambria Math" w:hAnsi="Cambria Math"/>
            <w:sz w:val="20"/>
            <w:szCs w:val="20"/>
          </w:rPr>
          <m:t>α=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tan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1,4</m:t>
            </m:r>
          </m:e>
        </m:d>
        <m:r>
          <w:rPr>
            <w:rFonts w:ascii="Cambria Math" w:hAnsi="Cambria Math"/>
            <w:sz w:val="20"/>
            <w:szCs w:val="20"/>
          </w:rPr>
          <m:t>=54,46°</m:t>
        </m:r>
      </m:oMath>
    </w:p>
    <w:p w:rsidR="001A73C8" w:rsidRDefault="001A73C8" w:rsidP="001A73C8">
      <w:pPr>
        <w:ind w:right="-57"/>
        <w:rPr>
          <w:sz w:val="20"/>
          <w:szCs w:val="20"/>
        </w:rPr>
      </w:pPr>
    </w:p>
    <w:p w:rsidR="001A73C8" w:rsidRDefault="001A73C8" w:rsidP="001A73C8">
      <w:pPr>
        <w:ind w:right="-57"/>
        <w:rPr>
          <w:sz w:val="20"/>
          <w:szCs w:val="20"/>
        </w:rPr>
      </w:pPr>
    </w:p>
    <w:p w:rsidR="006E2FF8" w:rsidRPr="006E2FF8" w:rsidRDefault="0022250F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242FEB" wp14:editId="2D4F385E">
                <wp:simplePos x="0" y="0"/>
                <wp:positionH relativeFrom="page">
                  <wp:posOffset>2914650</wp:posOffset>
                </wp:positionH>
                <wp:positionV relativeFrom="paragraph">
                  <wp:posOffset>32385</wp:posOffset>
                </wp:positionV>
                <wp:extent cx="4338320" cy="380365"/>
                <wp:effectExtent l="723900" t="38100" r="119380" b="114935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320" cy="380365"/>
                        </a:xfrm>
                        <a:prstGeom prst="wedgeRoundRectCallout">
                          <a:avLst>
                            <a:gd name="adj1" fmla="val -65558"/>
                            <a:gd name="adj2" fmla="val -37226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22250F" w:rsidP="00CE7BED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β wird mit der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I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nnenwinkelsumme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α+β+γ=180°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berechnet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. Da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γ=90°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 ist, </w:t>
                            </w:r>
                            <w:r w:rsidR="00596E01">
                              <w:rPr>
                                <w:sz w:val="16"/>
                                <w:szCs w:val="20"/>
                              </w:rPr>
                              <w:t xml:space="preserve">ist auch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α+β=90°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96E01">
                              <w:rPr>
                                <w:sz w:val="16"/>
                                <w:szCs w:val="20"/>
                              </w:rPr>
                              <w:t>und damit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β=90°-α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CE7BED" w:rsidRPr="00CE7BED" w:rsidRDefault="00CE7BED" w:rsidP="00CE7BED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2F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6" o:spid="_x0000_s1029" type="#_x0000_t62" style="position:absolute;margin-left:229.5pt;margin-top:2.55pt;width:341.6pt;height:29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" adj="-3361,2759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CE7BED" w:rsidRPr="00CE7BED" w:rsidRDefault="0022250F" w:rsidP="00CE7BED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β wird mit der </w:t>
                      </w:r>
                      <w:r w:rsidR="00CE7BED">
                        <w:rPr>
                          <w:sz w:val="16"/>
                          <w:szCs w:val="20"/>
                        </w:rPr>
                        <w:t>I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nnenwinkelsumme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α+β+γ=180°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CE7BED">
                        <w:rPr>
                          <w:sz w:val="16"/>
                          <w:szCs w:val="20"/>
                        </w:rPr>
                        <w:t>berechnet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. Da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γ=90°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 ist, </w:t>
                      </w:r>
                      <w:r w:rsidR="00596E01">
                        <w:rPr>
                          <w:sz w:val="16"/>
                          <w:szCs w:val="20"/>
                        </w:rPr>
                        <w:t xml:space="preserve">ist auch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α+β=90°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596E01">
                        <w:rPr>
                          <w:sz w:val="16"/>
                          <w:szCs w:val="20"/>
                        </w:rPr>
                        <w:t>und damit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β=90°-α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. </w:t>
                      </w:r>
                    </w:p>
                    <w:p w:rsidR="00CE7BED" w:rsidRPr="00CE7BED" w:rsidRDefault="00CE7BED" w:rsidP="00CE7BED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m:oMath>
        <m:r>
          <w:rPr>
            <w:rFonts w:ascii="Cambria Math" w:hAnsi="Cambria Math"/>
            <w:sz w:val="20"/>
            <w:szCs w:val="20"/>
          </w:rPr>
          <m:t>β=90°-54,46°=35,54°</m:t>
        </m:r>
      </m:oMath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1A73C8" w:rsidP="00357A04">
      <w:pPr>
        <w:ind w:right="55"/>
        <w:rPr>
          <w:sz w:val="20"/>
          <w:szCs w:val="20"/>
        </w:rPr>
      </w:pPr>
    </w:p>
    <w:p w:rsidR="00CE7BED" w:rsidRDefault="0022250F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46990</wp:posOffset>
                </wp:positionV>
                <wp:extent cx="2757488" cy="452438"/>
                <wp:effectExtent l="38100" t="38100" r="119380" b="11938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488" cy="452438"/>
                        </a:xfrm>
                        <a:prstGeom prst="round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CE7BED" w:rsidP="00CE7B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BED">
                              <w:rPr>
                                <w:sz w:val="16"/>
                                <w:szCs w:val="16"/>
                              </w:rPr>
                              <w:t xml:space="preserve">Alternative: Der Winkel β könnte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auch</w:t>
                            </w:r>
                            <w:r w:rsidRPr="00CE7BED">
                              <w:rPr>
                                <w:sz w:val="16"/>
                                <w:szCs w:val="16"/>
                              </w:rPr>
                              <w:t xml:space="preserve"> mit dem Tangens berechnet werden; der Ansatz wäre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β=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7" o:spid="_x0000_s1030" style="position:absolute;margin-left:303.75pt;margin-top:3.7pt;width:217.15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" fillcolor="white [3201]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:rsidR="00CE7BED" w:rsidRPr="00CE7BED" w:rsidRDefault="00CE7BED" w:rsidP="00CE7BED">
                      <w:pPr>
                        <w:rPr>
                          <w:sz w:val="16"/>
                          <w:szCs w:val="16"/>
                        </w:rPr>
                      </w:pPr>
                      <w:r w:rsidRPr="00CE7BED">
                        <w:rPr>
                          <w:sz w:val="16"/>
                          <w:szCs w:val="16"/>
                        </w:rPr>
                        <w:t xml:space="preserve">Alternative: </w:t>
                      </w:r>
                      <w:r w:rsidRPr="00CE7BED">
                        <w:rPr>
                          <w:sz w:val="16"/>
                          <w:szCs w:val="16"/>
                        </w:rPr>
                        <w:t xml:space="preserve">Der Winkel β könnte </w:t>
                      </w:r>
                      <w:r>
                        <w:rPr>
                          <w:sz w:val="16"/>
                          <w:szCs w:val="16"/>
                        </w:rPr>
                        <w:t>auch</w:t>
                      </w:r>
                      <w:r w:rsidRPr="00CE7BED">
                        <w:rPr>
                          <w:sz w:val="16"/>
                          <w:szCs w:val="16"/>
                        </w:rPr>
                        <w:t xml:space="preserve"> mit dem Tangens berechnet werden; der Ansatz wäre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β=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a</m:t>
                                </m:r>
                              </m:den>
                            </m:f>
                          </m:e>
                        </m:func>
                      </m:oMath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E7BED" w:rsidRDefault="00CE7BED" w:rsidP="00357A04">
      <w:pPr>
        <w:ind w:right="55"/>
        <w:rPr>
          <w:sz w:val="20"/>
          <w:szCs w:val="20"/>
        </w:rPr>
      </w:pPr>
    </w:p>
    <w:p w:rsidR="00CE7BED" w:rsidRDefault="00CE7BED" w:rsidP="00357A04">
      <w:pPr>
        <w:ind w:right="55"/>
        <w:rPr>
          <w:sz w:val="20"/>
          <w:szCs w:val="20"/>
        </w:rPr>
      </w:pPr>
    </w:p>
    <w:p w:rsidR="00EB1617" w:rsidRDefault="00EB1617" w:rsidP="00357A04">
      <w:pPr>
        <w:ind w:right="55"/>
        <w:rPr>
          <w:sz w:val="20"/>
          <w:szCs w:val="20"/>
        </w:rPr>
      </w:pPr>
    </w:p>
    <w:p w:rsidR="00EB1617" w:rsidRDefault="00EB1617" w:rsidP="00357A04">
      <w:pPr>
        <w:ind w:right="55"/>
        <w:rPr>
          <w:sz w:val="20"/>
          <w:szCs w:val="20"/>
        </w:rPr>
      </w:pPr>
    </w:p>
    <w:p w:rsidR="006B5C82" w:rsidRDefault="006B5C82" w:rsidP="00357A04">
      <w:pPr>
        <w:ind w:right="55"/>
        <w:rPr>
          <w:sz w:val="20"/>
          <w:szCs w:val="20"/>
        </w:rPr>
      </w:pPr>
    </w:p>
    <w:p w:rsidR="00EB1617" w:rsidRDefault="00EB1617" w:rsidP="00EB1617">
      <w:pPr>
        <w:ind w:right="55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357A04">
        <w:rPr>
          <w:b/>
          <w:sz w:val="20"/>
          <w:szCs w:val="20"/>
        </w:rPr>
        <w:t>. Beispiel:</w:t>
      </w:r>
      <w:r>
        <w:rPr>
          <w:sz w:val="20"/>
          <w:szCs w:val="20"/>
        </w:rPr>
        <w:t xml:space="preserve"> Gegeben ist ein Dreieck ABC mit </w:t>
      </w:r>
      <w:r w:rsidRPr="00251D20">
        <w:rPr>
          <w:sz w:val="20"/>
          <w:szCs w:val="20"/>
        </w:rPr>
        <w:t>α</w:t>
      </w:r>
      <w:r>
        <w:rPr>
          <w:sz w:val="20"/>
          <w:szCs w:val="20"/>
        </w:rPr>
        <w:t xml:space="preserve"> = 30°, β = 90° und </w:t>
      </w:r>
      <w:r w:rsidR="0022250F">
        <w:rPr>
          <w:sz w:val="20"/>
          <w:szCs w:val="20"/>
        </w:rPr>
        <w:t xml:space="preserve">c </w:t>
      </w:r>
      <w:r>
        <w:rPr>
          <w:sz w:val="20"/>
          <w:szCs w:val="20"/>
        </w:rPr>
        <w:t xml:space="preserve">= 8 cm. Berechne a, </w:t>
      </w:r>
      <w:r w:rsidR="0022250F">
        <w:rPr>
          <w:sz w:val="20"/>
          <w:szCs w:val="20"/>
        </w:rPr>
        <w:t>b</w:t>
      </w:r>
      <w:r>
        <w:rPr>
          <w:sz w:val="20"/>
          <w:szCs w:val="20"/>
        </w:rPr>
        <w:t xml:space="preserve"> und γ.</w:t>
      </w:r>
    </w:p>
    <w:p w:rsidR="00EB1617" w:rsidRDefault="00EB1617" w:rsidP="00EB1617">
      <w:pPr>
        <w:ind w:right="55"/>
        <w:rPr>
          <w:sz w:val="20"/>
          <w:szCs w:val="20"/>
        </w:rPr>
      </w:pPr>
    </w:p>
    <w:p w:rsidR="00EB1617" w:rsidRDefault="0022250F" w:rsidP="00EB1617">
      <w:pPr>
        <w:ind w:right="55"/>
        <w:rPr>
          <w:sz w:val="20"/>
          <w:szCs w:val="20"/>
        </w:rPr>
      </w:pPr>
      <w:r w:rsidRPr="0022250F">
        <w:rPr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10160</wp:posOffset>
            </wp:positionV>
            <wp:extent cx="1280795" cy="868680"/>
            <wp:effectExtent l="0" t="0" r="0" b="7620"/>
            <wp:wrapSquare wrapText="bothSides"/>
            <wp:docPr id="16" name="Grafik 16" descr="\\.psf\Home\Desktop\Bildschirmfoto 2016-12-20 um 08.1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.psf\Home\Desktop\Bildschirmfoto 2016-12-20 um 08.15.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50F" w:rsidRDefault="00EB1617" w:rsidP="00EB1617">
      <w:pPr>
        <w:ind w:right="55"/>
        <w:rPr>
          <w:sz w:val="20"/>
          <w:szCs w:val="20"/>
        </w:rPr>
      </w:pPr>
      <w:r>
        <w:rPr>
          <w:sz w:val="20"/>
          <w:szCs w:val="20"/>
        </w:rPr>
        <w:t>Planfigur:</w:t>
      </w:r>
      <w:r w:rsidR="0022250F" w:rsidRPr="002225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250F" w:rsidRDefault="0022250F" w:rsidP="00EB1617">
      <w:pPr>
        <w:ind w:right="55"/>
        <w:rPr>
          <w:sz w:val="20"/>
          <w:szCs w:val="20"/>
        </w:rPr>
      </w:pPr>
    </w:p>
    <w:p w:rsidR="0022250F" w:rsidRDefault="0022250F" w:rsidP="00EB1617">
      <w:pPr>
        <w:ind w:right="55"/>
        <w:rPr>
          <w:sz w:val="20"/>
          <w:szCs w:val="20"/>
        </w:rPr>
      </w:pPr>
    </w:p>
    <w:p w:rsidR="0022250F" w:rsidRDefault="0022250F" w:rsidP="00EB1617">
      <w:pPr>
        <w:ind w:right="55"/>
        <w:rPr>
          <w:sz w:val="20"/>
          <w:szCs w:val="20"/>
        </w:rPr>
      </w:pPr>
    </w:p>
    <w:p w:rsidR="00EB1617" w:rsidRDefault="00EB1617" w:rsidP="00EB1617">
      <w:pPr>
        <w:ind w:right="55"/>
        <w:rPr>
          <w:sz w:val="20"/>
          <w:szCs w:val="20"/>
        </w:rPr>
      </w:pPr>
    </w:p>
    <w:p w:rsidR="00B173C9" w:rsidRDefault="00B173C9" w:rsidP="00EB1617">
      <w:pPr>
        <w:ind w:right="55"/>
        <w:rPr>
          <w:sz w:val="20"/>
          <w:szCs w:val="20"/>
        </w:rPr>
      </w:pPr>
    </w:p>
    <w:p w:rsidR="00EB1617" w:rsidRDefault="00596E01" w:rsidP="00EB1617">
      <w:pPr>
        <w:ind w:right="-57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tan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30°=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8 cm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 </m:t>
            </m:r>
          </m:e>
        </m:func>
      </m:oMath>
      <w:r w:rsidR="00EB1617" w:rsidRPr="00343A3C">
        <w:rPr>
          <w:sz w:val="20"/>
          <w:szCs w:val="20"/>
        </w:rPr>
        <w:t xml:space="preserve"> ; </w:t>
      </w:r>
      <w:r w:rsidR="00620279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 =8 cm ∙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tan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30°</m:t>
            </m:r>
          </m:e>
        </m:func>
        <m:r>
          <w:rPr>
            <w:rFonts w:ascii="Cambria Math" w:hAnsi="Cambria Math"/>
            <w:sz w:val="20"/>
            <w:szCs w:val="20"/>
          </w:rPr>
          <m:t>=4,62 cm</m:t>
        </m:r>
      </m:oMath>
    </w:p>
    <w:p w:rsidR="00EB1617" w:rsidRDefault="00EB1617" w:rsidP="00EB1617">
      <w:pPr>
        <w:ind w:right="55"/>
        <w:rPr>
          <w:sz w:val="20"/>
          <w:szCs w:val="20"/>
        </w:rPr>
      </w:pPr>
    </w:p>
    <w:p w:rsidR="00EB1617" w:rsidRPr="001A73C8" w:rsidRDefault="0022250F" w:rsidP="00EB1617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b=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4,62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0"/>
              <w:szCs w:val="20"/>
            </w:rPr>
            <m:t xml:space="preserve"> cm=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85,33</m:t>
              </m:r>
            </m:e>
          </m:rad>
          <m:r>
            <w:rPr>
              <w:rFonts w:ascii="Cambria Math" w:hAnsi="Cambria Math"/>
              <w:sz w:val="20"/>
              <w:szCs w:val="20"/>
            </w:rPr>
            <m:t xml:space="preserve"> cm=9,24 cm</m:t>
          </m:r>
        </m:oMath>
      </m:oMathPara>
    </w:p>
    <w:p w:rsidR="00EB1617" w:rsidRDefault="00EB1617" w:rsidP="00357A04">
      <w:pPr>
        <w:ind w:right="55"/>
        <w:rPr>
          <w:sz w:val="20"/>
          <w:szCs w:val="20"/>
        </w:rPr>
      </w:pPr>
    </w:p>
    <w:p w:rsidR="00B173C9" w:rsidRPr="006E2FF8" w:rsidRDefault="006E2FF8" w:rsidP="00B173C9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γ=90°-30°=60°</m:t>
          </m:r>
        </m:oMath>
      </m:oMathPara>
    </w:p>
    <w:p w:rsidR="00CE7BED" w:rsidRDefault="00CE7BED" w:rsidP="00357A04">
      <w:pPr>
        <w:ind w:right="55"/>
        <w:rPr>
          <w:sz w:val="20"/>
          <w:szCs w:val="20"/>
        </w:rPr>
      </w:pPr>
    </w:p>
    <w:p w:rsidR="00CE7BED" w:rsidRDefault="00CE7BED" w:rsidP="00357A04">
      <w:pPr>
        <w:ind w:right="55"/>
        <w:rPr>
          <w:sz w:val="20"/>
          <w:szCs w:val="20"/>
        </w:rPr>
      </w:pPr>
    </w:p>
    <w:p w:rsidR="00CE7BED" w:rsidRDefault="00CE7BED" w:rsidP="00357A04">
      <w:pPr>
        <w:ind w:right="55"/>
        <w:rPr>
          <w:sz w:val="20"/>
          <w:szCs w:val="20"/>
        </w:rPr>
      </w:pPr>
    </w:p>
    <w:p w:rsidR="001A73C8" w:rsidRDefault="001A73C8" w:rsidP="00357A04">
      <w:pPr>
        <w:ind w:right="55"/>
        <w:rPr>
          <w:sz w:val="20"/>
          <w:szCs w:val="20"/>
        </w:rPr>
      </w:pPr>
    </w:p>
    <w:sectPr w:rsidR="001A73C8" w:rsidSect="00D077BE">
      <w:pgSz w:w="11906" w:h="16838" w:code="9"/>
      <w:pgMar w:top="567" w:right="79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8F5"/>
    <w:multiLevelType w:val="hybridMultilevel"/>
    <w:tmpl w:val="886E4EE6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652"/>
    <w:multiLevelType w:val="hybridMultilevel"/>
    <w:tmpl w:val="ED0A1756"/>
    <w:lvl w:ilvl="0" w:tplc="4DBA2B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55455"/>
    <w:multiLevelType w:val="hybridMultilevel"/>
    <w:tmpl w:val="141E4ACE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3DB9"/>
    <w:multiLevelType w:val="hybridMultilevel"/>
    <w:tmpl w:val="3D9E4C6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269CE"/>
    <w:multiLevelType w:val="hybridMultilevel"/>
    <w:tmpl w:val="B5EA58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84D36"/>
    <w:multiLevelType w:val="hybridMultilevel"/>
    <w:tmpl w:val="BBA4162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90064"/>
    <w:multiLevelType w:val="hybridMultilevel"/>
    <w:tmpl w:val="63004FD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70"/>
    <w:rsid w:val="00023433"/>
    <w:rsid w:val="000D3837"/>
    <w:rsid w:val="001141D8"/>
    <w:rsid w:val="00141D01"/>
    <w:rsid w:val="00185AD5"/>
    <w:rsid w:val="001957A5"/>
    <w:rsid w:val="001A73C8"/>
    <w:rsid w:val="002134F1"/>
    <w:rsid w:val="0022250F"/>
    <w:rsid w:val="002416DC"/>
    <w:rsid w:val="00251D20"/>
    <w:rsid w:val="00277079"/>
    <w:rsid w:val="002C7CDD"/>
    <w:rsid w:val="002D435C"/>
    <w:rsid w:val="002E073E"/>
    <w:rsid w:val="002E4982"/>
    <w:rsid w:val="00316070"/>
    <w:rsid w:val="00317081"/>
    <w:rsid w:val="00343A3C"/>
    <w:rsid w:val="003449B5"/>
    <w:rsid w:val="00357A04"/>
    <w:rsid w:val="00371A14"/>
    <w:rsid w:val="00376B4E"/>
    <w:rsid w:val="00393D67"/>
    <w:rsid w:val="0040100A"/>
    <w:rsid w:val="004410EE"/>
    <w:rsid w:val="004C09D2"/>
    <w:rsid w:val="004D3502"/>
    <w:rsid w:val="004E3646"/>
    <w:rsid w:val="004E39DA"/>
    <w:rsid w:val="00504427"/>
    <w:rsid w:val="00554AE9"/>
    <w:rsid w:val="00560ED0"/>
    <w:rsid w:val="00575846"/>
    <w:rsid w:val="00596E01"/>
    <w:rsid w:val="005D69E6"/>
    <w:rsid w:val="006111C1"/>
    <w:rsid w:val="0061260F"/>
    <w:rsid w:val="00620279"/>
    <w:rsid w:val="00622B3F"/>
    <w:rsid w:val="00632A8B"/>
    <w:rsid w:val="00647155"/>
    <w:rsid w:val="00662B72"/>
    <w:rsid w:val="006A38F6"/>
    <w:rsid w:val="006B5C82"/>
    <w:rsid w:val="006E2FF8"/>
    <w:rsid w:val="006F1786"/>
    <w:rsid w:val="006F4D09"/>
    <w:rsid w:val="0074243F"/>
    <w:rsid w:val="00744259"/>
    <w:rsid w:val="007729E3"/>
    <w:rsid w:val="00822D0C"/>
    <w:rsid w:val="00825F57"/>
    <w:rsid w:val="008B696B"/>
    <w:rsid w:val="008C436D"/>
    <w:rsid w:val="008C5FAC"/>
    <w:rsid w:val="009251EE"/>
    <w:rsid w:val="00936002"/>
    <w:rsid w:val="00955A5F"/>
    <w:rsid w:val="00977BDF"/>
    <w:rsid w:val="009A2A08"/>
    <w:rsid w:val="009B3B05"/>
    <w:rsid w:val="00A86406"/>
    <w:rsid w:val="00B16A9D"/>
    <w:rsid w:val="00B173C9"/>
    <w:rsid w:val="00B21705"/>
    <w:rsid w:val="00B266B6"/>
    <w:rsid w:val="00B47843"/>
    <w:rsid w:val="00B54943"/>
    <w:rsid w:val="00B70A7D"/>
    <w:rsid w:val="00B8025E"/>
    <w:rsid w:val="00BB43EF"/>
    <w:rsid w:val="00BD0D36"/>
    <w:rsid w:val="00BE0939"/>
    <w:rsid w:val="00C368B4"/>
    <w:rsid w:val="00C44546"/>
    <w:rsid w:val="00C4773E"/>
    <w:rsid w:val="00CB539B"/>
    <w:rsid w:val="00CE5DFB"/>
    <w:rsid w:val="00CE7BED"/>
    <w:rsid w:val="00CF15ED"/>
    <w:rsid w:val="00CF1625"/>
    <w:rsid w:val="00D077BE"/>
    <w:rsid w:val="00D14589"/>
    <w:rsid w:val="00D260D5"/>
    <w:rsid w:val="00DC0FCF"/>
    <w:rsid w:val="00DD30D7"/>
    <w:rsid w:val="00DF48BE"/>
    <w:rsid w:val="00E505BA"/>
    <w:rsid w:val="00E84551"/>
    <w:rsid w:val="00EB1617"/>
    <w:rsid w:val="00EB59DA"/>
    <w:rsid w:val="00F37FE4"/>
    <w:rsid w:val="00F820C4"/>
    <w:rsid w:val="00FC20DF"/>
    <w:rsid w:val="00FE04B6"/>
    <w:rsid w:val="00FE4BA9"/>
    <w:rsid w:val="00FE558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2b2b2"/>
    </o:shapedefaults>
    <o:shapelayout v:ext="edit">
      <o:idmap v:ext="edit" data="1"/>
    </o:shapelayout>
  </w:shapeDefaults>
  <w:decimalSymbol w:val=","/>
  <w:listSeparator w:val=";"/>
  <w14:docId w14:val="7B98E658"/>
  <w15:chartTrackingRefBased/>
  <w15:docId w15:val="{E7F8B474-3826-46AE-BE41-F5DA4FC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1607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16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7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 (wörtlich: „Dreiecksmessung“)</vt:lpstr>
    </vt:vector>
  </TitlesOfParts>
  <Company>Staatliche Realschule Feucht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(wörtlich: „Dreiecksmessung“)</dc:title>
  <dc:subject/>
  <dc:creator>Winfried Hillmann</dc:creator>
  <cp:keywords/>
  <cp:lastModifiedBy>winfried hillmann</cp:lastModifiedBy>
  <cp:revision>3</cp:revision>
  <cp:lastPrinted>2009-12-07T09:52:00Z</cp:lastPrinted>
  <dcterms:created xsi:type="dcterms:W3CDTF">2017-01-14T06:41:00Z</dcterms:created>
  <dcterms:modified xsi:type="dcterms:W3CDTF">2017-01-17T06:24:00Z</dcterms:modified>
</cp:coreProperties>
</file>